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85" w:rsidRDefault="00807C85" w:rsidP="00807C85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eastAsia="lv-LV"/>
        </w:rPr>
      </w:pPr>
      <w:r w:rsidRPr="00D55780">
        <w:rPr>
          <w:rFonts w:ascii="Cambria" w:eastAsia="Times New Roman" w:hAnsi="Cambria"/>
          <w:sz w:val="19"/>
          <w:szCs w:val="28"/>
          <w:lang w:eastAsia="lv-LV"/>
        </w:rPr>
        <w:t xml:space="preserve">2. pielikums </w:t>
      </w:r>
      <w:r w:rsidRPr="00D55780">
        <w:rPr>
          <w:rFonts w:ascii="Cambria" w:eastAsia="Times New Roman" w:hAnsi="Cambria"/>
          <w:sz w:val="19"/>
          <w:szCs w:val="28"/>
          <w:lang w:eastAsia="lv-LV"/>
        </w:rPr>
        <w:br/>
        <w:t xml:space="preserve">Ministru kabineta </w:t>
      </w:r>
      <w:r w:rsidRPr="00D55780">
        <w:rPr>
          <w:rFonts w:ascii="Cambria" w:eastAsia="Times New Roman" w:hAnsi="Cambria"/>
          <w:sz w:val="19"/>
          <w:szCs w:val="28"/>
          <w:lang w:eastAsia="lv-LV"/>
        </w:rPr>
        <w:br/>
        <w:t xml:space="preserve">2009. gada 3. marta 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D55780">
        <w:rPr>
          <w:rFonts w:ascii="Cambria" w:eastAsia="Times New Roman" w:hAnsi="Cambria"/>
          <w:sz w:val="19"/>
          <w:szCs w:val="28"/>
          <w:lang w:eastAsia="lv-LV"/>
        </w:rPr>
        <w:t xml:space="preserve">noteikumiem </w:t>
      </w:r>
      <w:proofErr w:type="spellStart"/>
      <w:r w:rsidRPr="00D55780">
        <w:rPr>
          <w:rFonts w:ascii="Cambria" w:eastAsia="Times New Roman" w:hAnsi="Cambria"/>
          <w:sz w:val="19"/>
          <w:szCs w:val="28"/>
          <w:lang w:eastAsia="lv-LV"/>
        </w:rPr>
        <w:t>Nr</w:t>
      </w:r>
      <w:proofErr w:type="spellEnd"/>
      <w:r w:rsidRPr="00D55780">
        <w:rPr>
          <w:rFonts w:ascii="Cambria" w:eastAsia="Times New Roman" w:hAnsi="Cambria"/>
          <w:sz w:val="19"/>
          <w:szCs w:val="28"/>
          <w:lang w:eastAsia="lv-LV"/>
        </w:rPr>
        <w:t>. 211</w:t>
      </w:r>
    </w:p>
    <w:p w:rsidR="00807C85" w:rsidRPr="00807C85" w:rsidRDefault="00807C85" w:rsidP="00807C85">
      <w:pPr>
        <w:spacing w:before="130" w:after="0" w:line="260" w:lineRule="exact"/>
        <w:rPr>
          <w:rFonts w:ascii="Cambria" w:eastAsia="Times New Roman" w:hAnsi="Cambria"/>
          <w:i/>
          <w:sz w:val="20"/>
          <w:szCs w:val="20"/>
          <w:lang w:eastAsia="lv-LV"/>
        </w:rPr>
      </w:pPr>
      <w:r w:rsidRPr="00807C85">
        <w:rPr>
          <w:i/>
          <w:sz w:val="20"/>
          <w:szCs w:val="20"/>
        </w:rPr>
        <w:t xml:space="preserve">(Pielikums MK 25.02.2021. noteikumu </w:t>
      </w:r>
      <w:proofErr w:type="spellStart"/>
      <w:r w:rsidRPr="00807C85">
        <w:rPr>
          <w:i/>
          <w:sz w:val="20"/>
          <w:szCs w:val="20"/>
        </w:rPr>
        <w:t>Nr</w:t>
      </w:r>
      <w:proofErr w:type="spellEnd"/>
      <w:r w:rsidRPr="00807C85">
        <w:rPr>
          <w:i/>
          <w:sz w:val="20"/>
          <w:szCs w:val="20"/>
        </w:rPr>
        <w:t xml:space="preserve">. 127 redakcijā; pielikuma jaunā redakcija stājas spēkā 01.07.2021., </w:t>
      </w:r>
      <w:proofErr w:type="spellStart"/>
      <w:r w:rsidRPr="00807C85">
        <w:rPr>
          <w:i/>
          <w:sz w:val="20"/>
          <w:szCs w:val="20"/>
        </w:rPr>
        <w:t>sk</w:t>
      </w:r>
      <w:proofErr w:type="spellEnd"/>
      <w:r w:rsidRPr="00807C85">
        <w:rPr>
          <w:i/>
          <w:sz w:val="20"/>
          <w:szCs w:val="20"/>
        </w:rPr>
        <w:t xml:space="preserve">. </w:t>
      </w:r>
      <w:hyperlink r:id="rId5" w:tgtFrame="_blank" w:history="1">
        <w:r w:rsidRPr="00807C85">
          <w:rPr>
            <w:rStyle w:val="Hyperlink"/>
            <w:i/>
            <w:sz w:val="20"/>
            <w:szCs w:val="20"/>
          </w:rPr>
          <w:t>grozījumu 2. punktu</w:t>
        </w:r>
      </w:hyperlink>
      <w:r w:rsidRPr="00807C85">
        <w:rPr>
          <w:i/>
          <w:sz w:val="20"/>
          <w:szCs w:val="20"/>
        </w:rPr>
        <w:t>)</w:t>
      </w:r>
    </w:p>
    <w:p w:rsidR="00807C85" w:rsidRPr="00D55780" w:rsidRDefault="00807C85" w:rsidP="00807C85">
      <w:pPr>
        <w:spacing w:before="130" w:after="0" w:line="260" w:lineRule="exact"/>
        <w:ind w:firstLine="539"/>
        <w:jc w:val="right"/>
        <w:rPr>
          <w:rFonts w:ascii="Cambria" w:eastAsia="Times New Roman" w:hAnsi="Cambria"/>
          <w:color w:val="414142"/>
          <w:sz w:val="19"/>
          <w:lang w:eastAsia="lv-LV"/>
        </w:rPr>
      </w:pPr>
    </w:p>
    <w:p w:rsidR="00807C85" w:rsidRPr="00D55780" w:rsidRDefault="00807C85" w:rsidP="00807C85">
      <w:pPr>
        <w:spacing w:before="130" w:after="0" w:line="260" w:lineRule="exact"/>
        <w:jc w:val="center"/>
        <w:rPr>
          <w:rFonts w:ascii="Cambria" w:hAnsi="Cambria"/>
          <w:b/>
          <w:sz w:val="19"/>
          <w:szCs w:val="28"/>
        </w:rPr>
      </w:pPr>
      <w:r w:rsidRPr="00D55780">
        <w:rPr>
          <w:rFonts w:ascii="Cambria" w:hAnsi="Cambria"/>
          <w:b/>
          <w:sz w:val="19"/>
          <w:szCs w:val="28"/>
        </w:rPr>
        <w:t>Iesniegums atļaujas saņemšanai/pārreģistrācijai denaturētā spirta iegādei</w:t>
      </w:r>
    </w:p>
    <w:p w:rsidR="00807C85" w:rsidRPr="00D55780" w:rsidRDefault="00807C85" w:rsidP="00807C85">
      <w:pPr>
        <w:spacing w:before="130" w:after="0" w:line="260" w:lineRule="exact"/>
        <w:ind w:firstLine="539"/>
        <w:jc w:val="center"/>
        <w:rPr>
          <w:rFonts w:ascii="Cambria" w:hAnsi="Cambria"/>
          <w:b/>
          <w:sz w:val="19"/>
          <w:szCs w:val="28"/>
        </w:rPr>
      </w:pPr>
    </w:p>
    <w:p w:rsidR="00807C85" w:rsidRPr="00D55780" w:rsidRDefault="00807C85" w:rsidP="00807C85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proofErr w:type="gramStart"/>
      <w:r w:rsidRPr="00D55780">
        <w:rPr>
          <w:rFonts w:ascii="Cambria" w:hAnsi="Cambria"/>
          <w:sz w:val="19"/>
        </w:rPr>
        <w:t>VALSTS IEŅĒMUMU DIENESTAM</w:t>
      </w:r>
      <w:proofErr w:type="gramEnd"/>
    </w:p>
    <w:p w:rsidR="00807C85" w:rsidRPr="00D55780" w:rsidRDefault="00807C85" w:rsidP="00807C85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1"/>
        <w:gridCol w:w="1680"/>
        <w:gridCol w:w="2677"/>
        <w:gridCol w:w="2048"/>
      </w:tblGrid>
      <w:tr w:rsidR="00807C85" w:rsidRPr="00D55780" w:rsidTr="00356AE3">
        <w:trPr>
          <w:trHeight w:val="227"/>
        </w:trPr>
        <w:tc>
          <w:tcPr>
            <w:tcW w:w="4281" w:type="dxa"/>
            <w:gridSpan w:val="2"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Lietotāja nosaukums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  <w:bookmarkStart w:id="0" w:name="_GoBack"/>
            <w:bookmarkEnd w:id="0"/>
          </w:p>
        </w:tc>
      </w:tr>
      <w:tr w:rsidR="00807C85" w:rsidRPr="00D55780" w:rsidTr="00356AE3">
        <w:trPr>
          <w:trHeight w:val="227"/>
        </w:trPr>
        <w:tc>
          <w:tcPr>
            <w:tcW w:w="4281" w:type="dxa"/>
            <w:gridSpan w:val="2"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Nodokļu maksātāja reģistrācijas kods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</w:p>
        </w:tc>
      </w:tr>
      <w:tr w:rsidR="00807C85" w:rsidRPr="00D55780" w:rsidTr="00356AE3">
        <w:trPr>
          <w:trHeight w:val="227"/>
        </w:trPr>
        <w:tc>
          <w:tcPr>
            <w:tcW w:w="4281" w:type="dxa"/>
            <w:gridSpan w:val="2"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</w:p>
        </w:tc>
      </w:tr>
      <w:tr w:rsidR="00807C85" w:rsidRPr="00D55780" w:rsidTr="00356AE3">
        <w:trPr>
          <w:trHeight w:val="227"/>
        </w:trPr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Elektroniskā pasta adrese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</w:p>
        </w:tc>
      </w:tr>
      <w:tr w:rsidR="00807C85" w:rsidRPr="00D55780" w:rsidTr="00356AE3">
        <w:trPr>
          <w:trHeight w:val="227"/>
        </w:trPr>
        <w:tc>
          <w:tcPr>
            <w:tcW w:w="4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</w:p>
        </w:tc>
      </w:tr>
      <w:tr w:rsidR="00807C85" w:rsidRPr="00D55780" w:rsidTr="00356AE3">
        <w:trPr>
          <w:trHeight w:val="227"/>
        </w:trPr>
        <w:tc>
          <w:tcPr>
            <w:tcW w:w="2439" w:type="dxa"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Spirta veids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Spirta denaturēšanas vielas (daudzums uz 1 hektolitru absolūtā spirta)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</w:p>
        </w:tc>
      </w:tr>
      <w:tr w:rsidR="00807C85" w:rsidRPr="00D55780" w:rsidTr="00356AE3">
        <w:trPr>
          <w:trHeight w:val="227"/>
        </w:trPr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Denaturētā spirta izmantošanas mērķis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807C85" w:rsidRPr="00D55780" w:rsidTr="00356AE3">
        <w:trPr>
          <w:trHeight w:val="227"/>
        </w:trPr>
        <w:tc>
          <w:tcPr>
            <w:tcW w:w="4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807C85" w:rsidRPr="00D55780" w:rsidRDefault="00807C85" w:rsidP="00807C85">
      <w:pPr>
        <w:spacing w:before="130" w:after="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067"/>
        <w:gridCol w:w="1039"/>
        <w:gridCol w:w="1060"/>
        <w:gridCol w:w="1090"/>
        <w:gridCol w:w="1071"/>
        <w:gridCol w:w="1053"/>
        <w:gridCol w:w="1056"/>
      </w:tblGrid>
      <w:tr w:rsidR="00807C85" w:rsidRPr="00D55780" w:rsidTr="00356AE3">
        <w:trPr>
          <w:trHeight w:val="227"/>
        </w:trPr>
        <w:tc>
          <w:tcPr>
            <w:tcW w:w="4848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07C85" w:rsidRPr="00D55780" w:rsidRDefault="00807C85" w:rsidP="00807C8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Nepieciešamais denaturētā spirta daudzums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Litros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Absolūtā spirta litros</w:t>
            </w:r>
          </w:p>
        </w:tc>
      </w:tr>
      <w:tr w:rsidR="00807C85" w:rsidRPr="00D55780" w:rsidTr="00356AE3">
        <w:trPr>
          <w:trHeight w:val="227"/>
        </w:trPr>
        <w:tc>
          <w:tcPr>
            <w:tcW w:w="4848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807C85" w:rsidRPr="00D55780" w:rsidTr="00356AE3">
        <w:trPr>
          <w:trHeight w:val="227"/>
        </w:trPr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807C85" w:rsidRPr="00D55780" w:rsidTr="00356AE3">
        <w:trPr>
          <w:trHeight w:val="227"/>
        </w:trPr>
        <w:tc>
          <w:tcPr>
            <w:tcW w:w="4848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Adrese, kurā denaturētais spirts tiks uzglabāts un izmantots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807C85" w:rsidRPr="00D55780" w:rsidTr="00356AE3">
        <w:trPr>
          <w:trHeight w:val="227"/>
        </w:trPr>
        <w:tc>
          <w:tcPr>
            <w:tcW w:w="1446" w:type="dxa"/>
            <w:vMerge w:val="restart"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Darba laiks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Pirmdien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Otrdien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Trešdien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Ceturtdien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Piektdien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Sestdien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55780">
              <w:rPr>
                <w:rFonts w:ascii="Cambria" w:hAnsi="Cambria"/>
                <w:sz w:val="19"/>
              </w:rPr>
              <w:t>Svētdien</w:t>
            </w:r>
          </w:p>
        </w:tc>
      </w:tr>
      <w:tr w:rsidR="00807C85" w:rsidRPr="00D55780" w:rsidTr="00356AE3">
        <w:trPr>
          <w:trHeight w:val="227"/>
        </w:trPr>
        <w:tc>
          <w:tcPr>
            <w:tcW w:w="1446" w:type="dxa"/>
            <w:vMerge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807C85" w:rsidRPr="00D55780" w:rsidRDefault="00807C85" w:rsidP="00807C85">
      <w:pPr>
        <w:spacing w:before="130" w:after="0" w:line="260" w:lineRule="exact"/>
        <w:ind w:firstLine="539"/>
        <w:jc w:val="center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6"/>
        <w:gridCol w:w="283"/>
        <w:gridCol w:w="283"/>
        <w:gridCol w:w="306"/>
        <w:gridCol w:w="283"/>
        <w:gridCol w:w="284"/>
        <w:gridCol w:w="306"/>
        <w:gridCol w:w="283"/>
        <w:gridCol w:w="284"/>
        <w:gridCol w:w="283"/>
        <w:gridCol w:w="284"/>
        <w:gridCol w:w="1137"/>
        <w:gridCol w:w="2224"/>
      </w:tblGrid>
      <w:tr w:rsidR="00807C85" w:rsidRPr="00D55780" w:rsidTr="00356AE3">
        <w:trPr>
          <w:cantSplit/>
        </w:trPr>
        <w:tc>
          <w:tcPr>
            <w:tcW w:w="9891" w:type="dxa"/>
            <w:gridSpan w:val="13"/>
            <w:shd w:val="clear" w:color="auto" w:fill="D9D9D9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55780">
              <w:rPr>
                <w:rFonts w:ascii="Cambria" w:eastAsia="Times New Roman" w:hAnsi="Cambria"/>
                <w:sz w:val="19"/>
                <w:lang w:eastAsia="lv-LV"/>
              </w:rPr>
              <w:t>Atbildīgā persona</w:t>
            </w:r>
          </w:p>
        </w:tc>
      </w:tr>
      <w:tr w:rsidR="00807C85" w:rsidRPr="00D55780" w:rsidTr="00356AE3">
        <w:trPr>
          <w:cantSplit/>
        </w:trPr>
        <w:tc>
          <w:tcPr>
            <w:tcW w:w="2782" w:type="dxa"/>
            <w:shd w:val="clear" w:color="auto" w:fill="D9D9D9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55780">
              <w:rPr>
                <w:rFonts w:ascii="Cambria" w:eastAsia="Times New Roman" w:hAnsi="Cambria"/>
                <w:sz w:val="19"/>
                <w:lang w:eastAsia="lv-LV"/>
              </w:rPr>
              <w:t>Amats</w:t>
            </w:r>
          </w:p>
        </w:tc>
        <w:tc>
          <w:tcPr>
            <w:tcW w:w="7109" w:type="dxa"/>
            <w:gridSpan w:val="12"/>
            <w:shd w:val="clear" w:color="auto" w:fill="auto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807C85" w:rsidRPr="00D55780" w:rsidTr="00356AE3">
        <w:trPr>
          <w:cantSplit/>
        </w:trPr>
        <w:tc>
          <w:tcPr>
            <w:tcW w:w="2782" w:type="dxa"/>
            <w:shd w:val="clear" w:color="auto" w:fill="D9D9D9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55780">
              <w:rPr>
                <w:rFonts w:ascii="Cambria" w:eastAsia="Times New Roman" w:hAnsi="Cambria"/>
                <w:sz w:val="19"/>
                <w:lang w:eastAsia="lv-LV"/>
              </w:rPr>
              <w:t>Vārds, uzvārds</w:t>
            </w:r>
          </w:p>
        </w:tc>
        <w:tc>
          <w:tcPr>
            <w:tcW w:w="7109" w:type="dxa"/>
            <w:gridSpan w:val="12"/>
            <w:shd w:val="clear" w:color="auto" w:fill="auto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807C85" w:rsidRPr="00D55780" w:rsidTr="00356AE3">
        <w:trPr>
          <w:cantSplit/>
        </w:trPr>
        <w:tc>
          <w:tcPr>
            <w:tcW w:w="2782" w:type="dxa"/>
            <w:shd w:val="clear" w:color="auto" w:fill="D9D9D9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55780">
              <w:rPr>
                <w:rFonts w:ascii="Cambria" w:eastAsia="Times New Roman" w:hAnsi="Cambria"/>
                <w:sz w:val="19"/>
                <w:lang w:eastAsia="lv-LV"/>
              </w:rPr>
              <w:t>Datums</w:t>
            </w:r>
            <w:r w:rsidRPr="00D55780">
              <w:rPr>
                <w:rFonts w:ascii="Cambria" w:eastAsia="Times New Roman" w:hAnsi="Cambria"/>
                <w:sz w:val="19"/>
                <w:vertAlign w:val="superscript"/>
                <w:lang w:eastAsia="lv-LV"/>
              </w:rPr>
              <w:t>1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55780">
              <w:rPr>
                <w:rFonts w:ascii="Cambria" w:eastAsia="Times New Roman" w:hAnsi="Cambria"/>
                <w:sz w:val="19"/>
                <w:lang w:eastAsia="lv-LV"/>
              </w:rPr>
              <w:t>/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55780">
              <w:rPr>
                <w:rFonts w:ascii="Cambria" w:eastAsia="Times New Roman" w:hAnsi="Cambria"/>
                <w:sz w:val="19"/>
                <w:lang w:eastAsia="lv-LV"/>
              </w:rPr>
              <w:t>/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807C85" w:rsidRPr="00D55780" w:rsidRDefault="00807C85" w:rsidP="00356AE3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 w:rsidRPr="00D55780">
              <w:rPr>
                <w:rFonts w:ascii="Cambria" w:eastAsia="Times New Roman" w:hAnsi="Cambria"/>
                <w:sz w:val="19"/>
                <w:lang w:eastAsia="lv-LV"/>
              </w:rPr>
              <w:t>paraksts</w:t>
            </w:r>
            <w:r w:rsidRPr="00D55780">
              <w:rPr>
                <w:rFonts w:ascii="Cambria" w:eastAsia="Times New Roman" w:hAnsi="Cambria"/>
                <w:sz w:val="19"/>
                <w:vertAlign w:val="superscript"/>
                <w:lang w:eastAsia="lv-LV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807C85" w:rsidRPr="00D55780" w:rsidRDefault="00807C85" w:rsidP="00356AE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</w:tbl>
    <w:p w:rsidR="00807C85" w:rsidRPr="00D55780" w:rsidRDefault="00807C85" w:rsidP="00807C85">
      <w:pPr>
        <w:spacing w:before="130" w:after="0" w:line="260" w:lineRule="exact"/>
        <w:ind w:firstLine="539"/>
        <w:jc w:val="both"/>
        <w:rPr>
          <w:rFonts w:ascii="Cambria" w:hAnsi="Cambria"/>
          <w:b/>
          <w:sz w:val="19"/>
          <w:vertAlign w:val="superscript"/>
        </w:rPr>
      </w:pPr>
    </w:p>
    <w:p w:rsidR="00807C85" w:rsidRPr="00D55780" w:rsidRDefault="00807C85" w:rsidP="00807C85">
      <w:pPr>
        <w:spacing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D55780">
        <w:rPr>
          <w:rFonts w:ascii="Cambria" w:hAnsi="Cambria"/>
          <w:sz w:val="17"/>
          <w:szCs w:val="17"/>
        </w:rPr>
        <w:t>Piezīme.</w:t>
      </w:r>
      <w:r>
        <w:rPr>
          <w:rFonts w:ascii="Cambria" w:hAnsi="Cambria"/>
          <w:sz w:val="17"/>
          <w:szCs w:val="17"/>
        </w:rPr>
        <w:t> </w:t>
      </w:r>
      <w:r w:rsidRPr="00D55780">
        <w:rPr>
          <w:rFonts w:ascii="Cambria" w:hAnsi="Cambria"/>
          <w:sz w:val="17"/>
          <w:szCs w:val="17"/>
          <w:vertAlign w:val="superscript"/>
        </w:rPr>
        <w:t>1</w:t>
      </w:r>
      <w:r>
        <w:rPr>
          <w:rFonts w:ascii="Cambria" w:hAnsi="Cambria"/>
          <w:sz w:val="17"/>
          <w:szCs w:val="17"/>
          <w:vertAlign w:val="superscript"/>
        </w:rPr>
        <w:t> </w:t>
      </w:r>
      <w:r w:rsidRPr="00D55780">
        <w:rPr>
          <w:rFonts w:ascii="Cambria" w:hAnsi="Cambria"/>
          <w:sz w:val="17"/>
          <w:szCs w:val="17"/>
        </w:rPr>
        <w:t>Neaizpilda, ja elektroniskais dokuments ir sagatavots atbilstoši normatīvajiem aktiem par elektronisko dokumentu noformēšanu.</w:t>
      </w:r>
    </w:p>
    <w:p w:rsidR="007D1A1A" w:rsidRDefault="007D1A1A"/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85"/>
    <w:rsid w:val="007D1A1A"/>
    <w:rsid w:val="008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85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85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kumi.lv/doc.php?id=%20321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2021-03-01T11:22:00Z</dcterms:created>
  <dcterms:modified xsi:type="dcterms:W3CDTF">2021-03-01T11:25:00Z</dcterms:modified>
</cp:coreProperties>
</file>